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C0" w:rsidRDefault="00E238C0" w:rsidP="00E238C0">
      <w:pPr>
        <w:ind w:right="-257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В.о.директора</w:t>
      </w:r>
      <w:proofErr w:type="spellEnd"/>
      <w:r>
        <w:rPr>
          <w:rFonts w:ascii="Arial" w:hAnsi="Arial" w:cs="Arial"/>
          <w:sz w:val="28"/>
          <w:szCs w:val="28"/>
          <w:lang w:val="uk-UA"/>
        </w:rPr>
        <w:t xml:space="preserve">   КНП  СОР «СОКГВВ»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_____________Натал</w:t>
      </w:r>
      <w:proofErr w:type="spellEnd"/>
      <w:r>
        <w:rPr>
          <w:rFonts w:ascii="Arial" w:hAnsi="Arial" w:cs="Arial"/>
          <w:sz w:val="28"/>
          <w:szCs w:val="28"/>
          <w:lang w:val="uk-UA"/>
        </w:rPr>
        <w:t>ія СУХОСТАВЕЦЬ</w:t>
      </w:r>
    </w:p>
    <w:p w:rsidR="00E238C0" w:rsidRDefault="00E238C0" w:rsidP="00E238C0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Arial" w:hAnsi="Arial" w:cs="Arial"/>
          <w:sz w:val="28"/>
          <w:szCs w:val="28"/>
          <w:u w:val="single"/>
          <w:lang w:val="uk-UA"/>
        </w:rPr>
        <w:t>«</w:t>
      </w:r>
      <w:r w:rsidR="00EA163E">
        <w:rPr>
          <w:rFonts w:ascii="Arial" w:hAnsi="Arial" w:cs="Arial"/>
          <w:sz w:val="28"/>
          <w:szCs w:val="28"/>
          <w:u w:val="single"/>
          <w:lang w:val="uk-UA"/>
        </w:rPr>
        <w:t>06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»  </w:t>
      </w:r>
      <w:r w:rsidR="00EA163E">
        <w:rPr>
          <w:rFonts w:ascii="Arial" w:hAnsi="Arial" w:cs="Arial"/>
          <w:sz w:val="28"/>
          <w:szCs w:val="28"/>
          <w:u w:val="single"/>
          <w:lang w:val="uk-UA"/>
        </w:rPr>
        <w:t>жовтня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  2026 року</w:t>
      </w: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E238C0" w:rsidRDefault="00E238C0" w:rsidP="00E238C0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поліклінічному відділенню станом на </w:t>
      </w:r>
      <w:r w:rsidR="00EA163E">
        <w:rPr>
          <w:rFonts w:ascii="Arial" w:hAnsi="Arial" w:cs="Arial"/>
          <w:sz w:val="28"/>
          <w:szCs w:val="28"/>
          <w:lang w:val="uk-UA"/>
        </w:rPr>
        <w:t>06 ж</w:t>
      </w:r>
      <w:r w:rsidR="004B579E">
        <w:rPr>
          <w:rFonts w:ascii="Arial" w:hAnsi="Arial" w:cs="Arial"/>
          <w:sz w:val="28"/>
          <w:szCs w:val="28"/>
          <w:lang w:val="uk-UA"/>
        </w:rPr>
        <w:t>о</w:t>
      </w:r>
      <w:bookmarkStart w:id="0" w:name="_GoBack"/>
      <w:bookmarkEnd w:id="0"/>
      <w:r w:rsidR="00EA163E">
        <w:rPr>
          <w:rFonts w:ascii="Arial" w:hAnsi="Arial" w:cs="Arial"/>
          <w:sz w:val="28"/>
          <w:szCs w:val="28"/>
          <w:lang w:val="uk-UA"/>
        </w:rPr>
        <w:t>втня</w:t>
      </w:r>
      <w:r>
        <w:rPr>
          <w:rFonts w:ascii="Arial" w:hAnsi="Arial" w:cs="Arial"/>
          <w:sz w:val="28"/>
          <w:szCs w:val="28"/>
          <w:lang w:val="uk-UA"/>
        </w:rPr>
        <w:t xml:space="preserve">  2026 року</w:t>
      </w:r>
    </w:p>
    <w:p w:rsidR="00E238C0" w:rsidRDefault="00E238C0" w:rsidP="00E238C0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proofErr w:type="spellStart"/>
      <w:r>
        <w:rPr>
          <w:rFonts w:ascii="Arial" w:hAnsi="Arial" w:cs="Arial"/>
          <w:b/>
          <w:sz w:val="28"/>
          <w:szCs w:val="28"/>
        </w:rPr>
        <w:t>Лікарські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засоби</w:t>
      </w:r>
      <w:proofErr w:type="spellEnd"/>
      <w:r>
        <w:rPr>
          <w:rFonts w:ascii="Arial" w:hAnsi="Arial" w:cs="Arial"/>
          <w:b/>
          <w:sz w:val="28"/>
          <w:szCs w:val="28"/>
        </w:rPr>
        <w:t>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діючої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речовини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випуску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E238C0" w:rsidRDefault="00E238C0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Наявна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proofErr w:type="spellStart"/>
            <w:r>
              <w:rPr>
                <w:rFonts w:ascii="Arial" w:hAnsi="Arial" w:cs="Arial"/>
                <w:lang w:eastAsia="en-US"/>
              </w:rPr>
              <w:t>ть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ності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238C0" w:rsidTr="00E238C0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Бетадін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1мл розчину містить 100мг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повідон-йоду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38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Хлоргекси-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Р-н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глюконату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20%-0,25мл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A163E"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  <w:proofErr w:type="spell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Циклопентолу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гідрохлорід</w:t>
            </w:r>
            <w:proofErr w:type="spellEnd"/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цикло-пентолу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1г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дигітрату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977C3C" w:rsidP="00977C3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0,4%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по 10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Пілокарпін 1мл розчину містить пілокарпіну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по 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препарату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тимололу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малеату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Ципрофлоксацин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7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–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фармекс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3мг/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;1мл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оф-локсацину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492ADE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Розчинник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парентерального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C32B2A" w:rsidP="001C2CB3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1C2CB3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45 </w:t>
            </w:r>
            <w:proofErr w:type="spellStart"/>
            <w:r w:rsidR="00492ADE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E238C0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: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  <w:proofErr w:type="spellEnd"/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  <w:proofErr w:type="spellEnd"/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Азопірамова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Бокс пласт.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EA163E" w:rsidP="00EA163E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170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0B0158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EA163E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1,6 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</w:t>
            </w:r>
            <w:r w:rsidR="00EA163E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Мішок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A163E"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8A64E4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A163E"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FC1C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 w:rsidR="00E238C0"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E7137" w:rsidP="006E7137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9 </w:t>
            </w:r>
            <w:proofErr w:type="spellStart"/>
            <w:r w:rsidR="000B0158"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A163E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A163E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Рукавички нітрилові 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оглядові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100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913C3F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E238C0" w:rsidTr="00E238C0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Бахіли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спрей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EA163E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 w:rsidR="000777D7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EA163E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A163E" w:rsidP="00EA163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E238C0" w:rsidRDefault="00E238C0" w:rsidP="00E238C0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Сестра медична  </w:t>
      </w:r>
      <w:r w:rsidR="00AA239C">
        <w:rPr>
          <w:rFonts w:ascii="Arial" w:hAnsi="Arial" w:cs="Arial"/>
          <w:b/>
          <w:sz w:val="26"/>
          <w:szCs w:val="26"/>
          <w:lang w:val="uk-UA"/>
        </w:rPr>
        <w:t xml:space="preserve">поліклініки </w:t>
      </w:r>
      <w:r>
        <w:rPr>
          <w:rFonts w:ascii="Arial" w:hAnsi="Arial" w:cs="Arial"/>
          <w:b/>
          <w:sz w:val="26"/>
          <w:szCs w:val="26"/>
          <w:lang w:val="uk-UA"/>
        </w:rPr>
        <w:t>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E238C0" w:rsidRDefault="00E238C0" w:rsidP="00E238C0">
      <w:pPr>
        <w:jc w:val="both"/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A40EAD" w:rsidRPr="00E238C0" w:rsidRDefault="00A40EAD">
      <w:pPr>
        <w:rPr>
          <w:lang w:val="uk-UA"/>
        </w:rPr>
      </w:pPr>
    </w:p>
    <w:sectPr w:rsidR="00A40EAD" w:rsidRPr="00E238C0" w:rsidSect="00E238C0">
      <w:pgSz w:w="11906" w:h="16838"/>
      <w:pgMar w:top="397" w:right="851" w:bottom="39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B5"/>
    <w:rsid w:val="000777D7"/>
    <w:rsid w:val="000B0158"/>
    <w:rsid w:val="001526B5"/>
    <w:rsid w:val="001C2CB3"/>
    <w:rsid w:val="003E4203"/>
    <w:rsid w:val="003F4794"/>
    <w:rsid w:val="00427AB8"/>
    <w:rsid w:val="00492ADE"/>
    <w:rsid w:val="004B579E"/>
    <w:rsid w:val="005941E6"/>
    <w:rsid w:val="005B106D"/>
    <w:rsid w:val="00627E8B"/>
    <w:rsid w:val="006E7137"/>
    <w:rsid w:val="007E5B50"/>
    <w:rsid w:val="008A64E4"/>
    <w:rsid w:val="00913C3F"/>
    <w:rsid w:val="00977C3C"/>
    <w:rsid w:val="00A40EAD"/>
    <w:rsid w:val="00A42F5C"/>
    <w:rsid w:val="00AA239C"/>
    <w:rsid w:val="00AC1B2B"/>
    <w:rsid w:val="00C32B2A"/>
    <w:rsid w:val="00DC371D"/>
    <w:rsid w:val="00E238C0"/>
    <w:rsid w:val="00E74418"/>
    <w:rsid w:val="00EA163E"/>
    <w:rsid w:val="00F262D6"/>
    <w:rsid w:val="00FC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21</cp:revision>
  <dcterms:created xsi:type="dcterms:W3CDTF">2026-07-13T12:34:00Z</dcterms:created>
  <dcterms:modified xsi:type="dcterms:W3CDTF">2026-10-01T12:47:00Z</dcterms:modified>
</cp:coreProperties>
</file>